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8" w:rsidRDefault="00026EC8">
      <w:pPr>
        <w:spacing w:line="1100" w:lineRule="exact"/>
        <w:jc w:val="center"/>
        <w:rPr>
          <w:rFonts w:ascii="文星标宋" w:eastAsia="文星标宋" w:hAnsi="文星标宋" w:cs="文星标宋" w:hint="eastAsia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026EC8">
        <w:tc>
          <w:tcPr>
            <w:tcW w:w="8527" w:type="dxa"/>
            <w:shd w:val="clear" w:color="auto" w:fill="auto"/>
          </w:tcPr>
          <w:p w:rsidR="00026EC8" w:rsidRDefault="001D6E07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026EC8" w:rsidRDefault="001D6E07">
      <w:pPr>
        <w:spacing w:line="3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026EC8" w:rsidRDefault="00026EC8">
      <w:pPr>
        <w:spacing w:line="300" w:lineRule="exact"/>
        <w:jc w:val="center"/>
      </w:pPr>
    </w:p>
    <w:p w:rsidR="00026EC8" w:rsidRDefault="001D6E07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B223FC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36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026EC8" w:rsidRDefault="001D6E07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7F8D3" id="Line 4" o:spid="_x0000_s1026" style="position:absolute;left:0;text-align:left;z-index:2495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30.8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jQcJwgEAAIADAAAOAAAAZHJzL2Uyb0RvYy54bWysU8tuGzEMvBfoPwi617s2krpdeJ1DHPcS pAbafgCtx64AvSCqXvvvQ8mO07SXoqgPMiWSQ86Qu7o7OssOKqEJvufzWcuZ8iJI44ee//i+/fCJ M8zgJdjgVc9PCvnd+v271RQ7tQhjsFIlRiAeuyn2fMw5dk2DYlQOcBai8uTUITnIdE1DIxNMhO5s s2jbj80UkowpCIVIr5uzk68rvtZK5K9ao8rM9px6y/VM9dyXs1mvoBsSxNGISxvwD104MJ6KXqE2 kIH9TOYPKGdEChh0nongmqC1EapyIDbz9jc230aIqnIhcTBeZcL/ByueDrvEjOz5LWceHI3o0XjF booyU8SOAu79Ll1uGHep0Dzq5Mo/EWDHqubpqqY6Zibo8fZmOV9+Jljx4mteE2PC/EUFx4rRc0s1 q35weMRMxSj0JaTUsZ5NtF6LZUtDFECLoi1kMl2k1tEPNRmDNXJrrC0pmIb9vU3sADT67balX+FE wG/CSpUN4HiOq67zUowK5IOXLJ8iieJpe3npwSnJmVW07MUiQOgyGPs3kVTaeuqgyHoWslj7IE9V 3/pOY649Xlay7NGv95r9+uGsnwEAAP//AwBQSwMEFAAGAAgAAAAhAJxmg/XbAAAABgEAAA8AAABk cnMvZG93bnJldi54bWxMj81OwzAQhO9IvIO1SNyoUwT9CXGqCglOcGgpB25OvMSBeB3FbmLevot6 gOPMrGa+LTbJdWLEIbSeFMxnGQik2puWGgWHt6ebFYgQNRndeUIFPxhgU15eFDo3fqIdjvvYCC6h kGsFNsY+lzLUFp0OM98jcfbpB6cjy6GRZtATl7tO3mbZQjrdEi9Y3eOjxfp7f3QK7l7eq34a7Mdh 95yWa0zT+Pq1Ver6Km0fQERM8e8YfvEZHUpmqvyRTBCdAn4ksnu/BsHpajFfgqjOhiwL+R+/PAEA AP//AwBQSwECLQAUAAYACAAAACEAtoM4kv4AAADhAQAAEwAAAAAAAAAAAAAAAAAAAAAAW0NvbnRl bnRfVHlwZXNdLnhtbFBLAQItABQABgAIAAAAIQA4/SH/1gAAAJQBAAALAAAAAAAAAAAAAAAAAC8B AABfcmVscy8ucmVsc1BLAQItABQABgAIAAAAIQB7jQcJwgEAAIADAAAOAAAAAAAAAAAAAAAAAC4C AABkcnMvZTJvRG9jLnhtbFBLAQItABQABgAIAAAAIQCcZoP12wAAAAYBAAAPAAAAAAAAAAAAAAAA ABwEAABkcnMvZG93bnJldi54bWxQSwUGAAAAAAQABADzAAAAJAUAAAAA " strokecolor="red" strokeweight="1pt"/>
            </w:pict>
          </mc:Fallback>
        </mc:AlternateContent>
      </w:r>
    </w:p>
    <w:p w:rsidR="00026EC8" w:rsidRDefault="00026EC8">
      <w:pPr>
        <w:spacing w:line="4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026EC8" w:rsidRDefault="001D6E07" w:rsidP="004B6AD8">
      <w:pPr>
        <w:spacing w:line="700" w:lineRule="exact"/>
        <w:jc w:val="center"/>
        <w:rPr>
          <w:rFonts w:ascii="方正小标宋简体" w:eastAsia="方正小标宋简体" w:hAnsi="文星仿宋" w:cs="方正小标宋简体"/>
          <w:b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1D14D2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府</w:t>
      </w:r>
    </w:p>
    <w:p w:rsidR="009F797C" w:rsidRDefault="001D6E07" w:rsidP="004B6AD8">
      <w:pPr>
        <w:spacing w:line="7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关于济宁市声环境功能区划分方案</w:t>
      </w:r>
    </w:p>
    <w:p w:rsidR="00026EC8" w:rsidRDefault="001D6E07" w:rsidP="009F797C">
      <w:pPr>
        <w:spacing w:line="7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（2021年修订版）的批复</w:t>
      </w:r>
      <w:bookmarkEnd w:id="2"/>
    </w:p>
    <w:p w:rsidR="00026EC8" w:rsidRPr="00281BB2" w:rsidRDefault="00026EC8" w:rsidP="004B6AD8">
      <w:pPr>
        <w:spacing w:line="7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4B6AD8" w:rsidRPr="004B6AD8" w:rsidRDefault="004B6AD8" w:rsidP="004B6AD8">
      <w:pPr>
        <w:spacing w:line="700" w:lineRule="exac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4B6AD8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市生态环境局：</w:t>
      </w:r>
    </w:p>
    <w:p w:rsidR="004B6AD8" w:rsidRPr="004B6AD8" w:rsidRDefault="004B6AD8" w:rsidP="004B6AD8">
      <w:pPr>
        <w:spacing w:line="7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4B6AD8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你局《关于申请批复</w:t>
      </w:r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〈济宁市声环境功能区划分方案（2021年修订版）〉的请示》（</w:t>
      </w:r>
      <w:proofErr w:type="gramStart"/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济环呈</w:t>
      </w:r>
      <w:proofErr w:type="gramEnd"/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〔2021〕30号）收悉，经研究，原则同意《济宁市声环境功</w:t>
      </w:r>
      <w:bookmarkStart w:id="3" w:name="_GoBack"/>
      <w:bookmarkEnd w:id="3"/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能区划分方案（2021年修订版）》。你局要严格按照方案规定的标准要求、区划范围、功能</w:t>
      </w:r>
      <w:proofErr w:type="gramStart"/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区类型</w:t>
      </w:r>
      <w:proofErr w:type="gramEnd"/>
      <w:r w:rsidRPr="00C57AC3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等认真组织实施。市政府有关部门要明确各自职责任务，加强</w:t>
      </w:r>
      <w:r w:rsidRPr="004B6AD8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组织领导，细化工作措施，认真抓好方案各项工作的落实，确保我市声环境达到区划标准要求。</w:t>
      </w:r>
    </w:p>
    <w:p w:rsidR="00026EC8" w:rsidRDefault="00026EC8" w:rsidP="00281BB2">
      <w:pPr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4B6AD8" w:rsidRDefault="004B6AD8" w:rsidP="00281BB2">
      <w:pPr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4B6AD8" w:rsidRPr="00281BB2" w:rsidRDefault="004B6AD8" w:rsidP="00281BB2">
      <w:pPr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026EC8" w:rsidRDefault="001D6E07" w:rsidP="001D14D2">
      <w:pPr>
        <w:wordWrap w:val="0"/>
        <w:spacing w:line="600" w:lineRule="exact"/>
        <w:ind w:firstLineChars="1600" w:firstLine="5009"/>
        <w:jc w:val="right"/>
        <w:rPr>
          <w:rFonts w:ascii="方正仿宋简体" w:eastAsia="方正仿宋简体" w:hAnsi="宋体" w:cs="方正仿宋简体"/>
          <w:b/>
          <w:kern w:val="32"/>
        </w:rPr>
      </w:pPr>
      <w:r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济宁市人民政府</w:t>
      </w:r>
      <w:r w:rsidR="001D14D2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 xml:space="preserve">         </w:t>
      </w:r>
    </w:p>
    <w:p w:rsidR="00026EC8" w:rsidRDefault="001D6E07" w:rsidP="001D14D2">
      <w:pPr>
        <w:wordWrap w:val="0"/>
        <w:spacing w:line="600" w:lineRule="exact"/>
        <w:jc w:val="right"/>
        <w:rPr>
          <w:rFonts w:ascii="方正仿宋简体" w:eastAsia="方正仿宋简体" w:hAnsi="宋体" w:cs="方正仿宋简体"/>
          <w:b/>
          <w:kern w:val="32"/>
        </w:rPr>
      </w:pPr>
      <w:r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 xml:space="preserve">                                20</w:t>
      </w:r>
      <w:r w:rsidR="004B6AD8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21</w:t>
      </w:r>
      <w:r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年</w:t>
      </w:r>
      <w:r w:rsidR="000D51AA">
        <w:rPr>
          <w:rFonts w:ascii="方正仿宋简体" w:eastAsia="方正仿宋简体" w:hAnsi="宋体" w:cs="方正仿宋简体"/>
          <w:b/>
          <w:kern w:val="32"/>
          <w:sz w:val="32"/>
          <w:szCs w:val="32"/>
          <w:lang w:bidi="ar"/>
        </w:rPr>
        <w:t>7</w:t>
      </w:r>
      <w:r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月</w:t>
      </w:r>
      <w:r w:rsidR="00B223FC">
        <w:rPr>
          <w:rFonts w:ascii="方正仿宋简体" w:eastAsia="方正仿宋简体" w:hAnsi="宋体" w:cs="方正仿宋简体"/>
          <w:b/>
          <w:kern w:val="32"/>
          <w:sz w:val="32"/>
          <w:szCs w:val="32"/>
          <w:lang w:bidi="ar"/>
        </w:rPr>
        <w:t>13</w:t>
      </w:r>
      <w:r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>日</w:t>
      </w:r>
      <w:r w:rsidR="001D14D2">
        <w:rPr>
          <w:rFonts w:ascii="方正仿宋简体" w:eastAsia="方正仿宋简体" w:hAnsi="宋体" w:cs="方正仿宋简体" w:hint="eastAsia"/>
          <w:b/>
          <w:kern w:val="32"/>
          <w:sz w:val="32"/>
          <w:szCs w:val="32"/>
          <w:lang w:bidi="ar"/>
        </w:rPr>
        <w:t xml:space="preserve">        </w:t>
      </w:r>
    </w:p>
    <w:p w:rsidR="00026EC8" w:rsidRPr="00281BB2" w:rsidRDefault="00FD409C" w:rsidP="00281BB2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（此件</w:t>
      </w:r>
      <w:r>
        <w:rPr>
          <w:rFonts w:ascii="方正仿宋简体" w:eastAsia="方正仿宋简体" w:hAnsi="文星仿宋" w:cs="方正仿宋简体"/>
          <w:b/>
          <w:sz w:val="32"/>
          <w:szCs w:val="32"/>
        </w:rPr>
        <w:t>公开发布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）</w:t>
      </w:r>
    </w:p>
    <w:p w:rsidR="00026EC8" w:rsidRPr="00281BB2" w:rsidRDefault="00026EC8" w:rsidP="00281BB2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1D14D2" w:rsidRPr="00281BB2" w:rsidRDefault="001D14D2" w:rsidP="00281BB2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8C23BF" w:rsidRPr="00880DE3" w:rsidRDefault="00C57AC3" w:rsidP="00974B1F">
      <w:pPr>
        <w:spacing w:line="600" w:lineRule="exact"/>
        <w:rPr>
          <w:rFonts w:ascii="方正黑体简体" w:eastAsia="方正黑体简体"/>
          <w:b/>
          <w:sz w:val="32"/>
          <w:szCs w:val="32"/>
        </w:rPr>
      </w:pPr>
    </w:p>
    <w:p w:rsidR="00974B1F" w:rsidRDefault="00C57AC3" w:rsidP="00974B1F">
      <w:pPr>
        <w:spacing w:line="600" w:lineRule="exact"/>
      </w:pPr>
    </w:p>
    <w:p w:rsidR="00974B1F" w:rsidRDefault="00C57AC3" w:rsidP="00974B1F">
      <w:pPr>
        <w:spacing w:line="600" w:lineRule="exact"/>
      </w:pPr>
    </w:p>
    <w:p w:rsidR="001D14D2" w:rsidRDefault="001D14D2" w:rsidP="00DF2686">
      <w:pPr>
        <w:spacing w:line="600" w:lineRule="exact"/>
        <w:ind w:firstLineChars="200" w:firstLine="626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4B6AD8" w:rsidRDefault="004B6AD8" w:rsidP="00422DB7">
      <w:pPr>
        <w:spacing w:line="600" w:lineRule="exact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4B6AD8" w:rsidRDefault="004B6AD8" w:rsidP="00DF2686">
      <w:pPr>
        <w:spacing w:line="600" w:lineRule="exact"/>
        <w:ind w:firstLineChars="200" w:firstLine="626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4B6AD8" w:rsidRDefault="004B6AD8" w:rsidP="00DF2686">
      <w:pPr>
        <w:spacing w:line="600" w:lineRule="exact"/>
        <w:ind w:firstLineChars="200" w:firstLine="626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4B6AD8" w:rsidRPr="00DF2686" w:rsidRDefault="004B6AD8" w:rsidP="00DF2686">
      <w:pPr>
        <w:spacing w:line="600" w:lineRule="exact"/>
        <w:ind w:firstLineChars="200" w:firstLine="626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1D14D2" w:rsidRPr="00DF2686" w:rsidRDefault="001D14D2" w:rsidP="00DF2686">
      <w:pPr>
        <w:spacing w:line="240" w:lineRule="exact"/>
        <w:ind w:firstLine="200"/>
        <w:rPr>
          <w:rFonts w:ascii="方正仿宋简体" w:eastAsia="方正仿宋简体" w:hAnsi="文星黑体" w:cs="方正黑体简体"/>
          <w:b/>
          <w:sz w:val="32"/>
          <w:szCs w:val="32"/>
        </w:rPr>
      </w:pPr>
    </w:p>
    <w:p w:rsidR="00026EC8" w:rsidRDefault="001D6E07">
      <w:pPr>
        <w:rPr>
          <w:rFonts w:ascii="方正小标宋简体" w:eastAsia="方正小标宋简体" w:hAnsi="方正小标宋简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57925"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khmjvgEAAIADAAAOAAAAZHJzL2Uyb0RvYy54bWysU8tu2zAQvBfoPxC811KMPArBcg5x0kvQ Gmj7AWtyJRHgC1zWsv++S9px0vZSFPWBJrm7s7PD0er+4KzYYyITfC+vFq0U6FXQxo+9/P7t6cNH KSiD12CDx14ekeT9+v271Rw7XIYpWI1JMIinbo69nHKOXdOQmtABLUJEz8EhJAeZj2lsdIKZ0Z1t lm1728wh6ZiCQiK+3ZyCcl3xhwFV/jIMhFnYXjK3XNdU111Zm/UKujFBnIw604B/YOHAeG56gdpA BvEjmT+gnFEpUBjyQgXXhGEwCusMPM1V+9s0XyeIWGdhcSheZKL/B6s+77dJGN3LWyk8OH6iZ+NR 3BVl5kgdJzz4bTqfKG5TGfMwJFf+eQBxqGoeL2riIQvFlzc319dty6Krl1jzWhgT5U8YnCibXlru WfWD/TNlbsapLymlj/ViZnst7yoesFEGC5mhXWTq5MdaTMEa/WSsLSWUxt2DTWIP5enrr8zEwL+k lS4boOmUV0MnU0wI+tFrkY+RRfHsXlk4ONRSWGSzlx0DQpfB2L/J5NbWM4Mi60nIstsFfaz61nt+ 5srxbMnio7fnWv364ax/Ag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C0khmj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bookmarkStart w:id="4" w:name="主题词"/>
      <w:bookmarkEnd w:id="4"/>
    </w:p>
    <w:p w:rsidR="00026EC8" w:rsidRPr="00422DB7" w:rsidRDefault="001D6E07" w:rsidP="00601D0D">
      <w:pPr>
        <w:spacing w:line="440" w:lineRule="exact"/>
        <w:ind w:leftChars="98" w:left="1007" w:hangingChars="300" w:hanging="819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5" w:name="BKchaosong"/>
      <w:bookmarkEnd w:id="5"/>
      <w:r w:rsidR="00DF7CD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任城区、兖州区人民政府，济宁高新区、太白湖新区、济宁</w:t>
      </w:r>
      <w:r w:rsidR="00DF7CD4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经济</w:t>
      </w:r>
      <w:r w:rsidR="00DF7CD4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技术开发区管委会</w:t>
      </w:r>
      <w:r w:rsidR="004A702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，市直有关部门、单位</w:t>
      </w:r>
      <w:r w:rsidR="00422DB7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:rsidR="00026EC8" w:rsidRPr="001D14D2" w:rsidRDefault="001D14D2" w:rsidP="001D14D2">
      <w:pPr>
        <w:spacing w:line="740" w:lineRule="exact"/>
        <w:ind w:firstLineChars="50" w:firstLine="156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1D14D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E7544A3" wp14:editId="13D6D48B">
                <wp:simplePos x="0" y="0"/>
                <wp:positionH relativeFrom="column">
                  <wp:posOffset>0</wp:posOffset>
                </wp:positionH>
                <wp:positionV relativeFrom="paragraph">
                  <wp:posOffset>512445</wp:posOffset>
                </wp:positionV>
                <wp:extent cx="5544000" cy="0"/>
                <wp:effectExtent l="0" t="0" r="19050" b="19050"/>
                <wp:wrapNone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BA1A0"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35pt" to="436.55pt,40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sDy+vgEAAIADAAAOAAAAZHJzL2Uyb0RvYy54bWysU9tu2zAMfR+wfxD0vtgN2l2MOH1o1r0U W4B1H8BItC1AN4hanPz9KCVNd3kZivpBlkTykDw8Wt0enBV7TGSC7+XVopUCvQra+LGXPx7v332U gjJ4DTZ47OURSd6u375ZzbHDZZiC1ZgEg3jq5tjLKefYNQ2pCR3QIkT0bBxCcpD5mMZGJ5gZ3dlm 2bbvmzkkHVNQSMS3m5NRriv+MKDK34aBMAvbS64t1zXVdVfWZr2CbkwQJ6POZcALqnBgPCe9QG0g g/iZzD9QzqgUKAx5oYJrwjAYhbUH7uaq/aub7xNErL0wORQvNNHrwaqv+20SRveSB+XB8YgejEfx qTAzR+rY4c5v0/lEcZtKm4chufLnBsShsnm8sImHLBRf3txcX7ctk66ebM1zYEyUv2Bwomx6aTln 5Q/2D5Q5Gbs+uZQ81ouZ5bX8UPGAhTJYyAztIpdOfqzBFKzR98baEkJp3N3ZJPZQRl+/0hMD/+FW smyAppNfNZ1EMSHoz16LfIxMimf1ylKDQy2FRRZ72TEgdBmM/R9PTm09V1BoPRFZdrugj5Xfes9j rjWeJVl09Pu5Rj8/nPUvAAAA//8DAFBLAwQUAAYACAAAACEAHh6g6twAAAAGAQAADwAAAGRycy9k b3ducmV2LnhtbEyPwU7DMBBE70j8g7VI3KjTIhErxKkQqKpAXNoicd3G2zglXqex24a/x4hDOe7M aOZtOR9dJ040hNazhukkA0Fce9Nyo+Fjs7hTIEJENth5Jg3fFGBeXV+VWBh/5hWd1rERqYRDgRps jH0hZagtOQwT3xMnb+cHhzGdQyPNgOdU7jo5y7IH6bDltGCxp2dL9df66DTgy3IVP9XsLW9f7ft+ szgsrTpofXszPj2CiDTGSxh+8RM6VIlp649sgug0pEeiBpXlIJKr8vspiO2fIKtS/sevfgAAAP// AwBQSwECLQAUAAYACAAAACEAtoM4kv4AAADhAQAAEwAAAAAAAAAAAAAAAAAAAAAAW0NvbnRlbnRf VHlwZXNdLnhtbFBLAQItABQABgAIAAAAIQA4/SH/1gAAAJQBAAALAAAAAAAAAAAAAAAAAC8BAABf cmVscy8ucmVsc1BLAQItABQABgAIAAAAIQB6sDy+vgEAAIADAAAOAAAAAAAAAAAAAAAAAC4CAABk cnMvZTJvRG9jLnhtbFBLAQItABQABgAIAAAAIQAeHqDq3AAAAAYBAAAPAAAAAAAAAAAAAAAAABgE AABkcnMvZG93bnJldi54bWxQSwUGAAAAAAQABADzAAAAIQUAAAAA " strokeweight="1pt"/>
            </w:pict>
          </mc:Fallback>
        </mc:AlternateContent>
      </w:r>
      <w:r w:rsidR="001D6E07" w:rsidRPr="001D14D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49C3B" wp14:editId="4D0A651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64385A"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ow0GvgEAAIADAAAOAAAAZHJzL2Uyb0RvYy54bWysU01v2zAMvQ/YfxB0X+wG7VoYcXpo2l2K LcC2H8BItC1AXxC1OPn3o5Q07bbLMCwHRRLJx8en59X9wVmxx0Qm+F5eLVop0KugjR97+f3b04c7 KSiD12CDx14ekeT9+v271Rw7XIYpWI1JMIinbo69nHKOXdOQmtABLUJEz8EhJAeZj2lsdIKZ0Z1t lm37sZlD0jEFhUR8uzkF5briDwOq/GUYCLOwvWRuua6prruyNusVdGOCOBl1pgH/wMKB8dz0ArWB DOJHMn9AOaNSoDDkhQquCcNgFNYZeJqr9rdpvk4Qsc7C4lC8yET/D1Z93m+TMLqXt1J4cPxEz8aj uCvKzJE6Tnjw23Q+UdymMuZhSK788wDiUNU8XtTEQxaKL29urq/blkVXL7HmtTAmyp8wOFE2vbTc s+oH+2fK3IxTX1JKH+vFzPZa3lY8YKMMFjJDu8jUyY+1mII1+slYW0oojbsHm8QeytPXX5mJgX9J K102QNMpr4ZOppgQ9KPXIh8ji+LZvbJwcKilsMhmLzsGhC6DsX+Tya2tZwZF1pOQZbcL+lj1rff8 zJXj2ZLFR2/Ptfr1w1n/BA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BIow0G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20</w:t>
      </w:r>
      <w:r w:rsidR="004B6AD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FD409C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7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B223FC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13</w:t>
      </w:r>
      <w:r w:rsidR="001D6E07" w:rsidRPr="001D14D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026EC8" w:rsidRPr="001D14D2" w:rsidSect="001D14D2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55" w:rsidRDefault="00BB6C55" w:rsidP="001D14D2">
      <w:r>
        <w:separator/>
      </w:r>
    </w:p>
  </w:endnote>
  <w:endnote w:type="continuationSeparator" w:id="0">
    <w:p w:rsidR="00BB6C55" w:rsidRDefault="00BB6C55" w:rsidP="001D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63835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1D14D2" w:rsidRPr="001D14D2" w:rsidRDefault="001D14D2" w:rsidP="001D14D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1D14D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1D14D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C57AC3" w:rsidRPr="00C57AC3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C57AC3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24210"/>
      <w:docPartObj>
        <w:docPartGallery w:val="Page Numbers (Bottom of Page)"/>
        <w:docPartUnique/>
      </w:docPartObj>
    </w:sdtPr>
    <w:sdtEndPr/>
    <w:sdtContent>
      <w:p w:rsidR="001D14D2" w:rsidRDefault="001D14D2" w:rsidP="001D14D2">
        <w:pPr>
          <w:pStyle w:val="a3"/>
          <w:wordWrap w:val="0"/>
          <w:jc w:val="right"/>
        </w:pPr>
        <w:r w:rsidRPr="001D14D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1D14D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C57AC3" w:rsidRPr="00C57AC3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C57AC3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1D14D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55" w:rsidRDefault="00BB6C55" w:rsidP="001D14D2">
      <w:r>
        <w:separator/>
      </w:r>
    </w:p>
  </w:footnote>
  <w:footnote w:type="continuationSeparator" w:id="0">
    <w:p w:rsidR="00BB6C55" w:rsidRDefault="00BB6C55" w:rsidP="001D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3Qf0nkeYrZiNgUpnzEZauQ==" w:hash="xHo9NletJt4+05Wc62YJ2uO2dnold5f7J2dhBRh36PYzFvNr0EXRwE6i2P7b6A9QU5XCwvjSoan1CTDzY7dsM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C8"/>
    <w:rsid w:val="00026EC8"/>
    <w:rsid w:val="000D51AA"/>
    <w:rsid w:val="001D14D2"/>
    <w:rsid w:val="001D6E07"/>
    <w:rsid w:val="00281BB2"/>
    <w:rsid w:val="00422DB7"/>
    <w:rsid w:val="004A702F"/>
    <w:rsid w:val="004B6AD8"/>
    <w:rsid w:val="00601D0D"/>
    <w:rsid w:val="006A3A83"/>
    <w:rsid w:val="006B716C"/>
    <w:rsid w:val="00957F86"/>
    <w:rsid w:val="009F797C"/>
    <w:rsid w:val="00B223FC"/>
    <w:rsid w:val="00BB6C55"/>
    <w:rsid w:val="00C57AC3"/>
    <w:rsid w:val="00D57693"/>
    <w:rsid w:val="00DF2686"/>
    <w:rsid w:val="00DF7CD4"/>
    <w:rsid w:val="00E868B5"/>
    <w:rsid w:val="00FD409C"/>
    <w:rsid w:val="29D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D6493DB-6138-42D6-B1E1-E8FE3138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1D14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139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2019-12-19T02:39:00Z</dcterms:created>
  <dc:creator>nizy</dc:creator>
  <cp:lastModifiedBy>马凯</cp:lastModifiedBy>
  <cp:lastPrinted>2021-07-13T03:38:00Z</cp:lastPrinted>
  <dcterms:modified xsi:type="dcterms:W3CDTF">2021-06-25T11:09:00Z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